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6290" w14:textId="77777777" w:rsidR="0053264D" w:rsidRPr="00BB1A8A" w:rsidRDefault="009E2E31" w:rsidP="00BB1A8A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5F1673">
        <w:rPr>
          <w:rFonts w:ascii="Arial" w:hAnsi="Arial" w:cs="Arial"/>
          <w:b/>
          <w:sz w:val="20"/>
          <w:szCs w:val="20"/>
        </w:rPr>
        <w:t xml:space="preserve">OBRAZEC </w:t>
      </w:r>
      <w:r w:rsidR="00BB1A8A" w:rsidRPr="005F1673">
        <w:rPr>
          <w:rFonts w:ascii="Arial" w:hAnsi="Arial" w:cs="Arial"/>
          <w:b/>
          <w:sz w:val="20"/>
          <w:szCs w:val="20"/>
        </w:rPr>
        <w:t>»</w:t>
      </w:r>
      <w:r w:rsidR="00B76B47" w:rsidRPr="005F1673">
        <w:rPr>
          <w:rFonts w:ascii="Arial" w:hAnsi="Arial" w:cs="Arial"/>
          <w:b/>
          <w:sz w:val="20"/>
          <w:szCs w:val="20"/>
        </w:rPr>
        <w:t>G</w:t>
      </w:r>
      <w:r w:rsidR="00BB1A8A" w:rsidRPr="005F1673">
        <w:rPr>
          <w:rFonts w:ascii="Arial" w:hAnsi="Arial" w:cs="Arial"/>
          <w:b/>
          <w:sz w:val="20"/>
          <w:szCs w:val="20"/>
        </w:rPr>
        <w:t>arantno pismo</w:t>
      </w:r>
      <w:r w:rsidR="006B1AAC" w:rsidRPr="005F1673">
        <w:rPr>
          <w:rFonts w:ascii="Arial" w:hAnsi="Arial" w:cs="Arial"/>
          <w:b/>
          <w:sz w:val="20"/>
          <w:szCs w:val="20"/>
        </w:rPr>
        <w:t xml:space="preserve"> </w:t>
      </w:r>
      <w:r w:rsidR="00BB1A8A" w:rsidRPr="005F1673">
        <w:rPr>
          <w:rFonts w:ascii="Arial" w:hAnsi="Arial" w:cs="Arial"/>
          <w:b/>
          <w:sz w:val="20"/>
          <w:szCs w:val="20"/>
        </w:rPr>
        <w:t>za zavarovanje izpolnitve oziroma plačila davčne obveznosti«</w:t>
      </w:r>
    </w:p>
    <w:p w14:paraId="60BA029B" w14:textId="77777777" w:rsidR="00700330" w:rsidRDefault="00700330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B02DB69" w14:textId="77777777" w:rsidR="00BB1A8A" w:rsidRDefault="00BB1A8A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7A82297" w14:textId="77777777" w:rsidR="006B1AAC" w:rsidRPr="00700330" w:rsidRDefault="00B76B47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Izdajatelj </w:t>
      </w:r>
      <w:r w:rsidR="006B1AAC" w:rsidRPr="00700330">
        <w:rPr>
          <w:rFonts w:ascii="Arial" w:hAnsi="Arial" w:cs="Arial"/>
          <w:sz w:val="20"/>
          <w:szCs w:val="20"/>
        </w:rPr>
        <w:t>– garant:</w:t>
      </w:r>
    </w:p>
    <w:p w14:paraId="2843AD5C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475E663B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B84CE09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0E0F8A1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 xml:space="preserve">za upravičenca iz </w:t>
      </w:r>
      <w:r w:rsidR="00B76B47">
        <w:rPr>
          <w:rFonts w:ascii="Arial" w:hAnsi="Arial" w:cs="Arial"/>
          <w:sz w:val="20"/>
          <w:szCs w:val="20"/>
        </w:rPr>
        <w:t>garantnega pisma</w:t>
      </w:r>
      <w:r w:rsidRPr="00700330">
        <w:rPr>
          <w:rFonts w:ascii="Arial" w:hAnsi="Arial" w:cs="Arial"/>
          <w:sz w:val="20"/>
          <w:szCs w:val="20"/>
        </w:rPr>
        <w:t>:</w:t>
      </w:r>
    </w:p>
    <w:p w14:paraId="51AEE54B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3D9F5FEA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62F6801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3B5B998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po naročilu:</w:t>
      </w:r>
    </w:p>
    <w:p w14:paraId="6D9DBDC7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57867906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5CDDAD3A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F4B5FF0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9AC5A2C" w14:textId="77777777" w:rsidR="006B1AAC" w:rsidRPr="00746F37" w:rsidRDefault="006B1AAC" w:rsidP="00746F37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46F37">
        <w:rPr>
          <w:rFonts w:ascii="Arial" w:hAnsi="Arial" w:cs="Arial"/>
          <w:b/>
          <w:sz w:val="20"/>
          <w:szCs w:val="20"/>
        </w:rPr>
        <w:t>»</w:t>
      </w:r>
      <w:r w:rsidR="00B76B47">
        <w:rPr>
          <w:rFonts w:ascii="Arial" w:hAnsi="Arial" w:cs="Arial"/>
          <w:b/>
          <w:sz w:val="20"/>
          <w:szCs w:val="20"/>
        </w:rPr>
        <w:t>GARANTNO PISMO</w:t>
      </w:r>
      <w:r w:rsidRPr="00746F37">
        <w:rPr>
          <w:rFonts w:ascii="Arial" w:hAnsi="Arial" w:cs="Arial"/>
          <w:b/>
          <w:sz w:val="20"/>
          <w:szCs w:val="20"/>
        </w:rPr>
        <w:t xml:space="preserve"> </w:t>
      </w:r>
    </w:p>
    <w:p w14:paraId="740C179B" w14:textId="77777777" w:rsidR="006B1AAC" w:rsidRPr="00746F37" w:rsidRDefault="006B1AAC" w:rsidP="00746F37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46F37">
        <w:rPr>
          <w:rFonts w:ascii="Arial" w:hAnsi="Arial" w:cs="Arial"/>
          <w:b/>
          <w:sz w:val="20"/>
          <w:szCs w:val="20"/>
        </w:rPr>
        <w:t xml:space="preserve">za zavarovanje </w:t>
      </w:r>
      <w:r w:rsidR="00700330" w:rsidRPr="00746F37">
        <w:rPr>
          <w:rFonts w:ascii="Arial" w:hAnsi="Arial" w:cs="Arial"/>
          <w:b/>
          <w:sz w:val="20"/>
          <w:szCs w:val="20"/>
        </w:rPr>
        <w:t xml:space="preserve">izpolnitve oziroma </w:t>
      </w:r>
      <w:r w:rsidRPr="00746F37">
        <w:rPr>
          <w:rFonts w:ascii="Arial" w:hAnsi="Arial" w:cs="Arial"/>
          <w:b/>
          <w:sz w:val="20"/>
          <w:szCs w:val="20"/>
        </w:rPr>
        <w:t xml:space="preserve">plačila </w:t>
      </w:r>
      <w:r w:rsidR="00700330" w:rsidRPr="00746F37">
        <w:rPr>
          <w:rFonts w:ascii="Arial" w:hAnsi="Arial" w:cs="Arial"/>
          <w:b/>
          <w:sz w:val="20"/>
          <w:szCs w:val="20"/>
        </w:rPr>
        <w:t>davčne</w:t>
      </w:r>
      <w:r w:rsidRPr="00746F37">
        <w:rPr>
          <w:rFonts w:ascii="Arial" w:hAnsi="Arial" w:cs="Arial"/>
          <w:b/>
          <w:sz w:val="20"/>
          <w:szCs w:val="20"/>
        </w:rPr>
        <w:t xml:space="preserve"> obveznosti</w:t>
      </w:r>
      <w:r w:rsidR="00E844F4" w:rsidRPr="00E844F4">
        <w:rPr>
          <w:rFonts w:ascii="Arial" w:hAnsi="Arial" w:cs="Arial"/>
          <w:b/>
          <w:sz w:val="20"/>
          <w:szCs w:val="20"/>
        </w:rPr>
        <w:t xml:space="preserve"> </w:t>
      </w:r>
      <w:r w:rsidR="00E844F4" w:rsidRPr="00746F37">
        <w:rPr>
          <w:rFonts w:ascii="Arial" w:hAnsi="Arial" w:cs="Arial"/>
          <w:b/>
          <w:sz w:val="20"/>
          <w:szCs w:val="20"/>
        </w:rPr>
        <w:t>št. …………</w:t>
      </w:r>
      <w:r w:rsidRPr="00746F37">
        <w:rPr>
          <w:rFonts w:ascii="Arial" w:hAnsi="Arial" w:cs="Arial"/>
          <w:b/>
          <w:sz w:val="20"/>
          <w:szCs w:val="20"/>
        </w:rPr>
        <w:t>«</w:t>
      </w:r>
    </w:p>
    <w:p w14:paraId="0EF29C68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C670871" w14:textId="77777777" w:rsidR="000639EE" w:rsidRPr="00700330" w:rsidRDefault="000639EE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7BB958A" w14:textId="77777777" w:rsidR="00076899" w:rsidRPr="00700330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 xml:space="preserve">PODATKI O </w:t>
      </w:r>
      <w:r w:rsidR="00B76B47">
        <w:rPr>
          <w:rFonts w:ascii="Arial" w:hAnsi="Arial" w:cs="Arial"/>
          <w:sz w:val="20"/>
          <w:szCs w:val="20"/>
        </w:rPr>
        <w:t>IZDAJATELJU GARANTNEGA PISMA</w:t>
      </w:r>
      <w:r w:rsidRPr="00700330">
        <w:rPr>
          <w:rFonts w:ascii="Arial" w:hAnsi="Arial" w:cs="Arial"/>
          <w:sz w:val="20"/>
          <w:szCs w:val="20"/>
        </w:rPr>
        <w:t xml:space="preserve"> – GARANTU</w:t>
      </w:r>
    </w:p>
    <w:p w14:paraId="2264BBB5" w14:textId="77777777" w:rsidR="00076899" w:rsidRPr="00700330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275"/>
        <w:gridCol w:w="851"/>
        <w:gridCol w:w="2551"/>
        <w:gridCol w:w="284"/>
      </w:tblGrid>
      <w:tr w:rsidR="00076899" w:rsidRPr="00700330" w14:paraId="4FE86328" w14:textId="77777777" w:rsidTr="0028480A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D81C9CD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760B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14:paraId="38927F2D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130C33C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B76B47">
              <w:rPr>
                <w:rFonts w:ascii="Arial" w:hAnsi="Arial" w:cs="Arial"/>
                <w:sz w:val="20"/>
                <w:szCs w:val="20"/>
              </w:rPr>
              <w:t xml:space="preserve">izdajatelja </w:t>
            </w:r>
            <w:r w:rsidRPr="00700330">
              <w:rPr>
                <w:rFonts w:ascii="Arial" w:hAnsi="Arial" w:cs="Arial"/>
                <w:sz w:val="20"/>
                <w:szCs w:val="20"/>
              </w:rPr>
              <w:t xml:space="preserve">-garanta: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9622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14:paraId="30B15D1D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725BF9B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8A7B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14:paraId="23CEF3B0" w14:textId="77777777" w:rsidTr="0028480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F4DDF81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13A9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F2EBEC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990C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6932CF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14:paraId="0790EF03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5675B29" w14:textId="77777777" w:rsidR="00076899" w:rsidRPr="00700330" w:rsidRDefault="00B76B47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Transakcijski</w:t>
            </w:r>
            <w:r w:rsidR="00076899" w:rsidRPr="00700330">
              <w:rPr>
                <w:rFonts w:ascii="Arial" w:hAnsi="Arial" w:cs="Arial"/>
                <w:sz w:val="20"/>
                <w:szCs w:val="20"/>
              </w:rPr>
              <w:t xml:space="preserve"> račun,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24E2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14:paraId="74C18817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E2DF1C6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ki se vodi pri: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0ECD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ECE58" w14:textId="77777777" w:rsidR="00076899" w:rsidRPr="00700330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48EE6B3" w14:textId="77777777" w:rsidR="00076899" w:rsidRPr="00700330" w:rsidRDefault="0053264D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 xml:space="preserve">PODATKI O </w:t>
      </w:r>
      <w:r w:rsidR="00CF2288" w:rsidRPr="00700330">
        <w:rPr>
          <w:rFonts w:ascii="Arial" w:hAnsi="Arial" w:cs="Arial"/>
          <w:sz w:val="20"/>
          <w:szCs w:val="20"/>
        </w:rPr>
        <w:t>NAROČNIKU</w:t>
      </w:r>
      <w:r w:rsidR="009A6A22" w:rsidRPr="00700330">
        <w:rPr>
          <w:rFonts w:ascii="Arial" w:hAnsi="Arial" w:cs="Arial"/>
          <w:sz w:val="20"/>
          <w:szCs w:val="20"/>
        </w:rPr>
        <w:t xml:space="preserve"> </w:t>
      </w:r>
      <w:r w:rsidR="00B76B47">
        <w:rPr>
          <w:rFonts w:ascii="Arial" w:hAnsi="Arial" w:cs="Arial"/>
          <w:sz w:val="20"/>
          <w:szCs w:val="20"/>
        </w:rPr>
        <w:t>GARANTNEGA PISMA</w:t>
      </w:r>
      <w:r w:rsidR="009A6A22" w:rsidRPr="00700330">
        <w:rPr>
          <w:rFonts w:ascii="Arial" w:hAnsi="Arial" w:cs="Arial"/>
          <w:sz w:val="20"/>
          <w:szCs w:val="20"/>
        </w:rPr>
        <w:t xml:space="preserve"> – </w:t>
      </w:r>
      <w:r w:rsidR="00700330">
        <w:rPr>
          <w:rFonts w:ascii="Arial" w:hAnsi="Arial" w:cs="Arial"/>
          <w:sz w:val="20"/>
          <w:szCs w:val="20"/>
        </w:rPr>
        <w:t>ZAVEZANCU ZA DAVEK</w:t>
      </w:r>
    </w:p>
    <w:p w14:paraId="59354DF9" w14:textId="77777777" w:rsidR="000639EE" w:rsidRPr="00700330" w:rsidRDefault="000639EE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275"/>
        <w:gridCol w:w="851"/>
        <w:gridCol w:w="2551"/>
        <w:gridCol w:w="284"/>
      </w:tblGrid>
      <w:tr w:rsidR="000639EE" w:rsidRPr="00700330" w14:paraId="6032B5A4" w14:textId="77777777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CFD2757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 xml:space="preserve">Davčna </w:t>
            </w:r>
            <w:r w:rsidR="00900E9E" w:rsidRPr="00700330">
              <w:rPr>
                <w:rFonts w:ascii="Arial" w:hAnsi="Arial" w:cs="Arial"/>
                <w:sz w:val="20"/>
                <w:szCs w:val="20"/>
              </w:rPr>
              <w:t>oz</w:t>
            </w:r>
            <w:r w:rsidR="00F97A1F" w:rsidRPr="00700330">
              <w:rPr>
                <w:rFonts w:ascii="Arial" w:hAnsi="Arial" w:cs="Arial"/>
                <w:sz w:val="20"/>
                <w:szCs w:val="20"/>
              </w:rPr>
              <w:t>iroma</w:t>
            </w:r>
            <w:r w:rsidR="00900E9E" w:rsidRPr="00700330">
              <w:rPr>
                <w:rFonts w:ascii="Arial" w:hAnsi="Arial" w:cs="Arial"/>
                <w:sz w:val="20"/>
                <w:szCs w:val="20"/>
              </w:rPr>
              <w:t xml:space="preserve"> druga identifikacijska </w:t>
            </w:r>
            <w:r w:rsidRPr="00700330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254C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00330" w14:paraId="38DB8F50" w14:textId="77777777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46F3709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 xml:space="preserve">Osebno ime oziroma firma: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21AD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00330" w14:paraId="2C0A904E" w14:textId="77777777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15C302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Prebivališče oziroma sedež: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007E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00330" w14:paraId="6106114D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C4ED275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AF57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F7878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6198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E5E16D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296CE" w14:textId="77777777" w:rsidR="00076899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9F042E3" w14:textId="77777777" w:rsidR="00E844F4" w:rsidRPr="00700330" w:rsidRDefault="00E844F4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142E771" w14:textId="1228FA23" w:rsidR="00E844F4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garantno pismo</w:t>
      </w:r>
      <w:r w:rsidRPr="00700330">
        <w:rPr>
          <w:rFonts w:ascii="Arial" w:hAnsi="Arial" w:cs="Arial"/>
          <w:sz w:val="20"/>
          <w:szCs w:val="20"/>
        </w:rPr>
        <w:t xml:space="preserve"> v znesku ……</w:t>
      </w:r>
      <w:r>
        <w:rPr>
          <w:rFonts w:ascii="Arial" w:hAnsi="Arial" w:cs="Arial"/>
          <w:sz w:val="20"/>
          <w:szCs w:val="20"/>
        </w:rPr>
        <w:t>…..</w:t>
      </w:r>
      <w:r w:rsidRPr="00700330">
        <w:rPr>
          <w:rFonts w:ascii="Arial" w:hAnsi="Arial" w:cs="Arial"/>
          <w:sz w:val="20"/>
          <w:szCs w:val="20"/>
        </w:rPr>
        <w:t xml:space="preserve">. EUR </w:t>
      </w:r>
      <w:r>
        <w:rPr>
          <w:rFonts w:ascii="Arial" w:hAnsi="Arial" w:cs="Arial"/>
          <w:sz w:val="20"/>
          <w:szCs w:val="20"/>
        </w:rPr>
        <w:t xml:space="preserve">(z besedo: ………..) </w:t>
      </w:r>
      <w:r w:rsidRPr="00E844F4">
        <w:rPr>
          <w:rFonts w:ascii="Arial" w:hAnsi="Arial" w:cs="Arial"/>
          <w:sz w:val="20"/>
          <w:szCs w:val="20"/>
        </w:rPr>
        <w:t>velja za zavarovanje izpolnitve oziroma plačila davčne obveznosti, ki ga s sklepom številka ……………, z dne ………. po tretjem odstavku 111. člena Zakona o davčnem postopku – ZDavP-2 (</w:t>
      </w:r>
      <w:r w:rsidR="00807BCD" w:rsidRPr="00807BCD">
        <w:rPr>
          <w:rFonts w:ascii="Arial" w:hAnsi="Arial" w:cs="Arial"/>
          <w:sz w:val="20"/>
          <w:szCs w:val="20"/>
        </w:rPr>
        <w:t xml:space="preserve">Uradni list RS, št. 13/11 – uradno prečiščeno besedilo, 32/12, 94/12, 101/13 – </w:t>
      </w:r>
      <w:proofErr w:type="spellStart"/>
      <w:r w:rsidR="00807BCD" w:rsidRPr="00807BCD">
        <w:rPr>
          <w:rFonts w:ascii="Arial" w:hAnsi="Arial" w:cs="Arial"/>
          <w:sz w:val="20"/>
          <w:szCs w:val="20"/>
        </w:rPr>
        <w:t>ZDavNepr</w:t>
      </w:r>
      <w:proofErr w:type="spellEnd"/>
      <w:r w:rsidR="00807BCD" w:rsidRPr="00807BCD">
        <w:rPr>
          <w:rFonts w:ascii="Arial" w:hAnsi="Arial" w:cs="Arial"/>
          <w:sz w:val="20"/>
          <w:szCs w:val="20"/>
        </w:rPr>
        <w:t xml:space="preserve">, 111/13, 22/14 – </w:t>
      </w:r>
      <w:proofErr w:type="spellStart"/>
      <w:r w:rsidR="00807BCD" w:rsidRPr="00807BCD">
        <w:rPr>
          <w:rFonts w:ascii="Arial" w:hAnsi="Arial" w:cs="Arial"/>
          <w:sz w:val="20"/>
          <w:szCs w:val="20"/>
        </w:rPr>
        <w:t>odl</w:t>
      </w:r>
      <w:proofErr w:type="spellEnd"/>
      <w:r w:rsidR="00807BCD" w:rsidRPr="00807BCD">
        <w:rPr>
          <w:rFonts w:ascii="Arial" w:hAnsi="Arial" w:cs="Arial"/>
          <w:sz w:val="20"/>
          <w:szCs w:val="20"/>
        </w:rPr>
        <w:t xml:space="preserve">. US, 25/14 – ZFU, 40/14 – ZIN-B, 90/14, 91/15, 63/16, 69/17, 13/18 – ZJF-H, 36/19, 66/19, 145/20 – </w:t>
      </w:r>
      <w:proofErr w:type="spellStart"/>
      <w:r w:rsidR="00807BCD" w:rsidRPr="00807BCD">
        <w:rPr>
          <w:rFonts w:ascii="Arial" w:hAnsi="Arial" w:cs="Arial"/>
          <w:sz w:val="20"/>
          <w:szCs w:val="20"/>
        </w:rPr>
        <w:t>odl</w:t>
      </w:r>
      <w:proofErr w:type="spellEnd"/>
      <w:r w:rsidR="00807BCD" w:rsidRPr="00807BCD">
        <w:rPr>
          <w:rFonts w:ascii="Arial" w:hAnsi="Arial" w:cs="Arial"/>
          <w:sz w:val="20"/>
          <w:szCs w:val="20"/>
        </w:rPr>
        <w:t xml:space="preserve">. US, 203/20 – ZIUPOPDVE, 39/22 – ZFU-A, 52/22 – </w:t>
      </w:r>
      <w:proofErr w:type="spellStart"/>
      <w:r w:rsidR="00807BCD" w:rsidRPr="00807BCD">
        <w:rPr>
          <w:rFonts w:ascii="Arial" w:hAnsi="Arial" w:cs="Arial"/>
          <w:sz w:val="20"/>
          <w:szCs w:val="20"/>
        </w:rPr>
        <w:t>odl</w:t>
      </w:r>
      <w:proofErr w:type="spellEnd"/>
      <w:r w:rsidR="00807BCD" w:rsidRPr="00807BCD">
        <w:rPr>
          <w:rFonts w:ascii="Arial" w:hAnsi="Arial" w:cs="Arial"/>
          <w:sz w:val="20"/>
          <w:szCs w:val="20"/>
        </w:rPr>
        <w:t xml:space="preserve">. US, 87/22 – </w:t>
      </w:r>
      <w:proofErr w:type="spellStart"/>
      <w:r w:rsidR="00807BCD" w:rsidRPr="00807BCD">
        <w:rPr>
          <w:rFonts w:ascii="Arial" w:hAnsi="Arial" w:cs="Arial"/>
          <w:sz w:val="20"/>
          <w:szCs w:val="20"/>
        </w:rPr>
        <w:t>odl</w:t>
      </w:r>
      <w:proofErr w:type="spellEnd"/>
      <w:r w:rsidR="00807BCD" w:rsidRPr="00807BCD">
        <w:rPr>
          <w:rFonts w:ascii="Arial" w:hAnsi="Arial" w:cs="Arial"/>
          <w:sz w:val="20"/>
          <w:szCs w:val="20"/>
        </w:rPr>
        <w:t>. US in 163/22</w:t>
      </w:r>
      <w:r w:rsidRPr="00E844F4">
        <w:rPr>
          <w:rFonts w:ascii="Arial" w:hAnsi="Arial" w:cs="Arial"/>
          <w:sz w:val="20"/>
          <w:szCs w:val="20"/>
        </w:rPr>
        <w:t xml:space="preserve">) zahteva davčni organ ……………… </w:t>
      </w:r>
      <w:r w:rsidRPr="00700330">
        <w:rPr>
          <w:rFonts w:ascii="Arial" w:hAnsi="Arial" w:cs="Arial"/>
          <w:sz w:val="20"/>
          <w:szCs w:val="20"/>
        </w:rPr>
        <w:t xml:space="preserve"> </w:t>
      </w:r>
    </w:p>
    <w:p w14:paraId="3EB59FE2" w14:textId="77777777" w:rsidR="00E844F4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8C38607" w14:textId="77777777" w:rsidR="00E844F4" w:rsidRPr="00700330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izteka v</w:t>
      </w:r>
      <w:r w:rsidRPr="00700330">
        <w:rPr>
          <w:rFonts w:ascii="Arial" w:hAnsi="Arial" w:cs="Arial"/>
          <w:sz w:val="20"/>
          <w:szCs w:val="20"/>
        </w:rPr>
        <w:t>eljavnost</w:t>
      </w:r>
      <w:r>
        <w:rPr>
          <w:rFonts w:ascii="Arial" w:hAnsi="Arial" w:cs="Arial"/>
          <w:sz w:val="20"/>
          <w:szCs w:val="20"/>
        </w:rPr>
        <w:t>i</w:t>
      </w:r>
      <w:r w:rsidRPr="007003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garantnega pisma</w:t>
      </w:r>
      <w:r w:rsidRPr="00700330">
        <w:rPr>
          <w:rFonts w:ascii="Arial" w:hAnsi="Arial" w:cs="Arial"/>
          <w:sz w:val="20"/>
          <w:szCs w:val="20"/>
        </w:rPr>
        <w:t xml:space="preserve"> oziroma končni rok za </w:t>
      </w:r>
      <w:r>
        <w:rPr>
          <w:rFonts w:ascii="Arial" w:hAnsi="Arial" w:cs="Arial"/>
          <w:sz w:val="20"/>
          <w:szCs w:val="20"/>
        </w:rPr>
        <w:t>njegovo unovčitev</w:t>
      </w:r>
      <w:r w:rsidRPr="0070033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</w:t>
      </w:r>
      <w:r w:rsidRPr="00700330">
        <w:rPr>
          <w:rFonts w:ascii="Arial" w:hAnsi="Arial" w:cs="Arial"/>
          <w:sz w:val="20"/>
          <w:szCs w:val="20"/>
        </w:rPr>
        <w:t>…………..</w:t>
      </w:r>
    </w:p>
    <w:p w14:paraId="5FF9AE15" w14:textId="77777777" w:rsidR="00E844F4" w:rsidRDefault="00E844F4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89838EB" w14:textId="77777777" w:rsidR="00E844F4" w:rsidRDefault="00E844F4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844F4">
        <w:rPr>
          <w:rFonts w:ascii="Arial" w:hAnsi="Arial" w:cs="Arial"/>
          <w:sz w:val="20"/>
          <w:szCs w:val="20"/>
        </w:rPr>
        <w:t>Kot garant se s t</w:t>
      </w:r>
      <w:r>
        <w:rPr>
          <w:rFonts w:ascii="Arial" w:hAnsi="Arial" w:cs="Arial"/>
          <w:sz w:val="20"/>
          <w:szCs w:val="20"/>
        </w:rPr>
        <w:t>em</w:t>
      </w:r>
      <w:r w:rsidRPr="00E844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garantnim pismom</w:t>
      </w:r>
      <w:r w:rsidRPr="00E844F4">
        <w:rPr>
          <w:rFonts w:ascii="Arial" w:hAnsi="Arial" w:cs="Arial"/>
          <w:sz w:val="20"/>
          <w:szCs w:val="20"/>
        </w:rPr>
        <w:t xml:space="preserve"> nepreklicno zavezujemo, da bomo </w:t>
      </w:r>
      <w:r w:rsidR="007B51EF">
        <w:rPr>
          <w:rFonts w:ascii="Arial" w:hAnsi="Arial" w:cs="Arial"/>
          <w:sz w:val="20"/>
          <w:szCs w:val="20"/>
        </w:rPr>
        <w:t>»</w:t>
      </w:r>
      <w:r w:rsidRPr="00E844F4">
        <w:rPr>
          <w:rFonts w:ascii="Arial" w:hAnsi="Arial" w:cs="Arial"/>
          <w:sz w:val="20"/>
          <w:szCs w:val="20"/>
        </w:rPr>
        <w:t>solidarno z zavezancem za davek</w:t>
      </w:r>
      <w:r w:rsidR="007B51EF">
        <w:rPr>
          <w:rFonts w:ascii="Arial" w:hAnsi="Arial" w:cs="Arial"/>
          <w:sz w:val="20"/>
          <w:szCs w:val="20"/>
        </w:rPr>
        <w:t>«</w:t>
      </w:r>
      <w:r w:rsidRPr="00E844F4">
        <w:rPr>
          <w:rFonts w:ascii="Arial" w:hAnsi="Arial" w:cs="Arial"/>
          <w:sz w:val="20"/>
          <w:szCs w:val="20"/>
        </w:rPr>
        <w:t xml:space="preserve"> upravičencu izplačali katerikoli znesek do višine zneska te</w:t>
      </w:r>
      <w:r>
        <w:rPr>
          <w:rFonts w:ascii="Arial" w:hAnsi="Arial" w:cs="Arial"/>
          <w:sz w:val="20"/>
          <w:szCs w:val="20"/>
        </w:rPr>
        <w:t>ga garantnega pisma</w:t>
      </w:r>
      <w:r w:rsidRPr="00E844F4">
        <w:rPr>
          <w:rFonts w:ascii="Arial" w:hAnsi="Arial" w:cs="Arial"/>
          <w:sz w:val="20"/>
          <w:szCs w:val="20"/>
        </w:rPr>
        <w:t>, ko upravičenec predloži ustrezno zahtevo za plačilo skupaj z izjavo upravičenca, ki je bodisi vključena v samo besedilo zahteve za plačilo bodisi na ločeni podpisani listini, ki je priložena zahtevi za plačilo ali se nanjo sklicuje, in v kateri je</w:t>
      </w:r>
      <w:r>
        <w:rPr>
          <w:rFonts w:ascii="Arial" w:hAnsi="Arial" w:cs="Arial"/>
          <w:sz w:val="20"/>
          <w:szCs w:val="20"/>
        </w:rPr>
        <w:t xml:space="preserve"> navedeno, da naročnik garantnega pisma</w:t>
      </w:r>
      <w:r w:rsidRPr="00E844F4">
        <w:rPr>
          <w:rFonts w:ascii="Arial" w:hAnsi="Arial" w:cs="Arial"/>
          <w:sz w:val="20"/>
          <w:szCs w:val="20"/>
        </w:rPr>
        <w:t xml:space="preserve"> ni izpolnil oziroma plačal svoje dospele davčne obveznosti. Katerokoli zahtevo po te</w:t>
      </w:r>
      <w:r>
        <w:rPr>
          <w:rFonts w:ascii="Arial" w:hAnsi="Arial" w:cs="Arial"/>
          <w:sz w:val="20"/>
          <w:szCs w:val="20"/>
        </w:rPr>
        <w:t>m garantnem pismu</w:t>
      </w:r>
      <w:r w:rsidRPr="00E844F4">
        <w:rPr>
          <w:rFonts w:ascii="Arial" w:hAnsi="Arial" w:cs="Arial"/>
          <w:sz w:val="20"/>
          <w:szCs w:val="20"/>
        </w:rPr>
        <w:t xml:space="preserve"> moramo prejeti na ali pred datumom izteka veljavnosti </w:t>
      </w:r>
      <w:r>
        <w:rPr>
          <w:rFonts w:ascii="Arial" w:hAnsi="Arial" w:cs="Arial"/>
          <w:sz w:val="20"/>
          <w:szCs w:val="20"/>
        </w:rPr>
        <w:t>garantnega pisma</w:t>
      </w:r>
      <w:r w:rsidRPr="00E844F4">
        <w:rPr>
          <w:rFonts w:ascii="Arial" w:hAnsi="Arial" w:cs="Arial"/>
          <w:sz w:val="20"/>
          <w:szCs w:val="20"/>
        </w:rPr>
        <w:t xml:space="preserve"> na naslov: ………………………………………</w:t>
      </w:r>
    </w:p>
    <w:p w14:paraId="52CC4851" w14:textId="77777777" w:rsidR="00E844F4" w:rsidRDefault="00E844F4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1FF2711" w14:textId="77777777" w:rsidR="00E844F4" w:rsidRPr="003C081B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spore v zvezi s tem</w:t>
      </w:r>
      <w:r w:rsidRPr="003C08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garantnim pismom</w:t>
      </w:r>
      <w:r w:rsidRPr="003C081B">
        <w:rPr>
          <w:rFonts w:ascii="Arial" w:hAnsi="Arial" w:cs="Arial"/>
          <w:sz w:val="20"/>
          <w:szCs w:val="20"/>
        </w:rPr>
        <w:t xml:space="preserve"> rešuje stvarno pristojno sodišče v Ljubljani po slovenskem pravu.</w:t>
      </w:r>
    </w:p>
    <w:p w14:paraId="348A7046" w14:textId="77777777" w:rsidR="00E844F4" w:rsidRPr="003C081B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E01F0A5" w14:textId="77777777" w:rsidR="00E844F4" w:rsidRPr="00BB1A8A" w:rsidRDefault="007C27B7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Če je garantno pismo izdano v skladu z Enotnimi pravili za garancije na poziv Mednarodne trgovinske zbornice (EPGP), revizija iz leta 2010, izdane pri Mednarodni trgovinski zbornici pod št. 758, se navede: »</w:t>
      </w:r>
      <w:r w:rsidR="00E844F4" w:rsidRPr="00BB1A8A">
        <w:rPr>
          <w:rFonts w:ascii="Arial" w:hAnsi="Arial" w:cs="Arial"/>
          <w:i/>
          <w:sz w:val="20"/>
          <w:szCs w:val="20"/>
        </w:rPr>
        <w:t>Za to garantno pismo veljajo Enotna pravila za garancije na poziv (EPGP), revizija iz leta 2010, izdana pri MTZ pod št. 758.</w:t>
      </w:r>
      <w:r>
        <w:rPr>
          <w:rFonts w:ascii="Arial" w:hAnsi="Arial" w:cs="Arial"/>
          <w:i/>
          <w:sz w:val="20"/>
          <w:szCs w:val="20"/>
        </w:rPr>
        <w:t>«</w:t>
      </w:r>
    </w:p>
    <w:p w14:paraId="6B79B1CC" w14:textId="77777777" w:rsidR="00E844F4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6A6C05E" w14:textId="77777777" w:rsidR="00E844F4" w:rsidRPr="00746F37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62EA74C" w14:textId="77777777" w:rsidR="00E844F4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6D4DD96" w14:textId="77777777" w:rsidR="00E844F4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F458834" w14:textId="77777777" w:rsidR="00E844F4" w:rsidRPr="00746F37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986FC05" w14:textId="77777777" w:rsidR="00E844F4" w:rsidRPr="00C81B8A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C81B8A">
        <w:rPr>
          <w:rFonts w:ascii="Arial" w:hAnsi="Arial" w:cs="Arial"/>
          <w:i/>
          <w:sz w:val="20"/>
          <w:szCs w:val="20"/>
        </w:rPr>
        <w:t>……………………………                                                       …………………………………</w:t>
      </w:r>
    </w:p>
    <w:p w14:paraId="5A7F3072" w14:textId="77777777" w:rsidR="00E844F4" w:rsidRPr="00C81B8A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C81B8A">
        <w:rPr>
          <w:rFonts w:ascii="Arial" w:hAnsi="Arial" w:cs="Arial"/>
          <w:i/>
          <w:sz w:val="20"/>
          <w:szCs w:val="20"/>
        </w:rPr>
        <w:t xml:space="preserve">(kraj in datum)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C81B8A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žig in </w:t>
      </w:r>
      <w:r w:rsidRPr="00C81B8A">
        <w:rPr>
          <w:rFonts w:ascii="Arial" w:hAnsi="Arial" w:cs="Arial"/>
          <w:i/>
          <w:sz w:val="20"/>
          <w:szCs w:val="20"/>
        </w:rPr>
        <w:t>podpis pooblaščene osebe)</w:t>
      </w:r>
    </w:p>
    <w:p w14:paraId="5C725D14" w14:textId="77777777" w:rsidR="000639EE" w:rsidRPr="00D44299" w:rsidRDefault="000639EE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</w:p>
    <w:sectPr w:rsidR="000639EE" w:rsidRPr="00D44299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4BE4" w14:textId="77777777" w:rsidR="0048495C" w:rsidRDefault="0048495C">
      <w:r>
        <w:separator/>
      </w:r>
    </w:p>
  </w:endnote>
  <w:endnote w:type="continuationSeparator" w:id="0">
    <w:p w14:paraId="437355EA" w14:textId="77777777" w:rsidR="0048495C" w:rsidRDefault="0048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F98" w14:textId="77777777" w:rsidR="000639EE" w:rsidRDefault="000639E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F18BC7" w14:textId="77777777" w:rsidR="000639EE" w:rsidRDefault="000639E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6B14" w14:textId="77777777" w:rsidR="000639EE" w:rsidRDefault="000639E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01AC3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6D8A632" w14:textId="77777777" w:rsidR="000639EE" w:rsidRDefault="000639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B60A" w14:textId="77777777" w:rsidR="0048495C" w:rsidRDefault="0048495C">
      <w:r>
        <w:separator/>
      </w:r>
    </w:p>
  </w:footnote>
  <w:footnote w:type="continuationSeparator" w:id="0">
    <w:p w14:paraId="2DC1C9FE" w14:textId="77777777" w:rsidR="0048495C" w:rsidRDefault="0048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2D34" w14:textId="77777777" w:rsidR="00410A33" w:rsidRDefault="00410A33" w:rsidP="00410A33">
    <w:pPr>
      <w:pStyle w:val="Glava"/>
      <w:jc w:val="right"/>
    </w:pPr>
    <w:r w:rsidRPr="009C1159">
      <w:rPr>
        <w:noProof/>
      </w:rPr>
      <w:drawing>
        <wp:inline distT="0" distB="0" distL="0" distR="0" wp14:anchorId="6C80F7DB" wp14:editId="2AB17C34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00BAB" w14:textId="77777777" w:rsidR="000639EE" w:rsidRDefault="000639EE">
    <w:pPr>
      <w:pStyle w:val="Glava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25CF"/>
    <w:multiLevelType w:val="singleLevel"/>
    <w:tmpl w:val="7D70B9A2"/>
    <w:lvl w:ilvl="0">
      <w:start w:val="1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8578B4"/>
    <w:multiLevelType w:val="singleLevel"/>
    <w:tmpl w:val="7D70B9A2"/>
    <w:lvl w:ilvl="0">
      <w:start w:val="1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7A4876"/>
    <w:multiLevelType w:val="hybridMultilevel"/>
    <w:tmpl w:val="9E4677C8"/>
    <w:lvl w:ilvl="0" w:tplc="38D81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05"/>
    <w:rsid w:val="00045329"/>
    <w:rsid w:val="000639EE"/>
    <w:rsid w:val="00076899"/>
    <w:rsid w:val="000B5581"/>
    <w:rsid w:val="0014641D"/>
    <w:rsid w:val="00195E39"/>
    <w:rsid w:val="00202B3B"/>
    <w:rsid w:val="0021422F"/>
    <w:rsid w:val="002763A7"/>
    <w:rsid w:val="0028480A"/>
    <w:rsid w:val="0029359E"/>
    <w:rsid w:val="002D3575"/>
    <w:rsid w:val="0031034A"/>
    <w:rsid w:val="00314A32"/>
    <w:rsid w:val="003219C3"/>
    <w:rsid w:val="003541D5"/>
    <w:rsid w:val="003653D0"/>
    <w:rsid w:val="003924F9"/>
    <w:rsid w:val="003B6E3F"/>
    <w:rsid w:val="00410A33"/>
    <w:rsid w:val="0045717D"/>
    <w:rsid w:val="0048495C"/>
    <w:rsid w:val="004D2B29"/>
    <w:rsid w:val="004F18C4"/>
    <w:rsid w:val="0053264D"/>
    <w:rsid w:val="00587BC1"/>
    <w:rsid w:val="005A6625"/>
    <w:rsid w:val="005C34FE"/>
    <w:rsid w:val="005C7F7A"/>
    <w:rsid w:val="005F1673"/>
    <w:rsid w:val="00614321"/>
    <w:rsid w:val="00623F91"/>
    <w:rsid w:val="006448F8"/>
    <w:rsid w:val="00690E68"/>
    <w:rsid w:val="00696B3C"/>
    <w:rsid w:val="006B1AAC"/>
    <w:rsid w:val="006B46F3"/>
    <w:rsid w:val="006B6FEA"/>
    <w:rsid w:val="006F4303"/>
    <w:rsid w:val="00700330"/>
    <w:rsid w:val="00701AC3"/>
    <w:rsid w:val="00730149"/>
    <w:rsid w:val="00746F37"/>
    <w:rsid w:val="007B51EF"/>
    <w:rsid w:val="007C27B7"/>
    <w:rsid w:val="007D31A3"/>
    <w:rsid w:val="007F7E6D"/>
    <w:rsid w:val="00807BCD"/>
    <w:rsid w:val="00862DF7"/>
    <w:rsid w:val="00865D9A"/>
    <w:rsid w:val="00881174"/>
    <w:rsid w:val="008A238A"/>
    <w:rsid w:val="00900E9E"/>
    <w:rsid w:val="009021EB"/>
    <w:rsid w:val="00911CCC"/>
    <w:rsid w:val="00981D2D"/>
    <w:rsid w:val="009A32D0"/>
    <w:rsid w:val="009A6A22"/>
    <w:rsid w:val="009E2E31"/>
    <w:rsid w:val="00A24F7B"/>
    <w:rsid w:val="00A458DD"/>
    <w:rsid w:val="00AB257A"/>
    <w:rsid w:val="00B224B3"/>
    <w:rsid w:val="00B76B47"/>
    <w:rsid w:val="00B90D34"/>
    <w:rsid w:val="00BB1A8A"/>
    <w:rsid w:val="00BE2105"/>
    <w:rsid w:val="00C13537"/>
    <w:rsid w:val="00C444BC"/>
    <w:rsid w:val="00C626EF"/>
    <w:rsid w:val="00C62937"/>
    <w:rsid w:val="00CA0BE4"/>
    <w:rsid w:val="00CC3F4D"/>
    <w:rsid w:val="00CE4E6C"/>
    <w:rsid w:val="00CF2288"/>
    <w:rsid w:val="00D15F45"/>
    <w:rsid w:val="00D40AD5"/>
    <w:rsid w:val="00D44299"/>
    <w:rsid w:val="00D71DA5"/>
    <w:rsid w:val="00DB5EB2"/>
    <w:rsid w:val="00E25DC3"/>
    <w:rsid w:val="00E844F4"/>
    <w:rsid w:val="00E94238"/>
    <w:rsid w:val="00ED5216"/>
    <w:rsid w:val="00F21407"/>
    <w:rsid w:val="00F570ED"/>
    <w:rsid w:val="00F842CA"/>
    <w:rsid w:val="00F97A1F"/>
    <w:rsid w:val="00FA2162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1E15EE3"/>
  <w15:chartTrackingRefBased/>
  <w15:docId w15:val="{75B4B7CA-DBDE-4297-876E-8587B84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widowControl w:val="0"/>
      <w:jc w:val="both"/>
    </w:pPr>
  </w:style>
  <w:style w:type="paragraph" w:styleId="Telobesedila3">
    <w:name w:val="Body Text 3"/>
    <w:basedOn w:val="Navaden"/>
    <w:pPr>
      <w:jc w:val="center"/>
    </w:pPr>
    <w:rPr>
      <w:rFonts w:ascii="Arial" w:hAnsi="Arial"/>
      <w:b/>
    </w:rPr>
  </w:style>
  <w:style w:type="paragraph" w:styleId="Telobesedila2">
    <w:name w:val="Body Text 2"/>
    <w:basedOn w:val="Navaden"/>
    <w:pPr>
      <w:jc w:val="center"/>
    </w:pPr>
    <w:rPr>
      <w:b/>
      <w:i/>
    </w:rPr>
  </w:style>
  <w:style w:type="character" w:styleId="tevilkastrani">
    <w:name w:val="page number"/>
    <w:basedOn w:val="Privzetapisavaodstavka"/>
  </w:style>
  <w:style w:type="paragraph" w:styleId="Telobesedila-zamik2">
    <w:name w:val="Body Text Indent 2"/>
    <w:basedOn w:val="Navaden"/>
    <w:rsid w:val="00F570ED"/>
    <w:pPr>
      <w:spacing w:after="120" w:line="480" w:lineRule="auto"/>
      <w:ind w:left="283"/>
    </w:pPr>
  </w:style>
  <w:style w:type="character" w:customStyle="1" w:styleId="GlavaZnak">
    <w:name w:val="Glava Znak"/>
    <w:basedOn w:val="Privzetapisavaodstavka"/>
    <w:link w:val="Glava"/>
    <w:uiPriority w:val="99"/>
    <w:rsid w:val="00410A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privat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Rejec</dc:creator>
  <cp:keywords/>
  <cp:lastModifiedBy>Mateja Rejec</cp:lastModifiedBy>
  <cp:revision>3</cp:revision>
  <cp:lastPrinted>2011-03-08T12:25:00Z</cp:lastPrinted>
  <dcterms:created xsi:type="dcterms:W3CDTF">2023-01-03T07:00:00Z</dcterms:created>
  <dcterms:modified xsi:type="dcterms:W3CDTF">2023-01-03T10:21:00Z</dcterms:modified>
</cp:coreProperties>
</file>